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B06" w:rsidRPr="00890CA9" w:rsidRDefault="000E4B06" w:rsidP="000E4B0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890CA9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890CA9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1543A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Gépjármű</w:t>
      </w:r>
      <w:r w:rsidR="00B85BAA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-építési, szerelési logisztikus</w:t>
      </w:r>
    </w:p>
    <w:p w:rsidR="000E4B06" w:rsidRPr="007C05AD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9. évfolyam</w:t>
      </w:r>
    </w:p>
    <w:p w:rsidR="000E4B06" w:rsidRPr="00890CA9" w:rsidRDefault="000E4B06" w:rsidP="000E4B06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890CA9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0E4B06" w:rsidRPr="00890CA9" w:rsidRDefault="000E4B06" w:rsidP="000E4B06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81543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34 </w:t>
      </w:r>
      <w:r w:rsidR="00B85BAA">
        <w:rPr>
          <w:rFonts w:ascii="Times New Roman" w:eastAsia="Times New Roman" w:hAnsi="Times New Roman" w:cs="Times New Roman"/>
          <w:sz w:val="28"/>
          <w:szCs w:val="28"/>
          <w:lang w:eastAsia="hu-HU"/>
        </w:rPr>
        <w:t>841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</w:t>
      </w:r>
      <w:r w:rsidR="00B85BAA">
        <w:rPr>
          <w:rFonts w:ascii="Times New Roman" w:eastAsia="Times New Roman" w:hAnsi="Times New Roman" w:cs="Times New Roman"/>
          <w:sz w:val="28"/>
          <w:szCs w:val="28"/>
          <w:lang w:eastAsia="hu-HU"/>
        </w:rPr>
        <w:t>1</w:t>
      </w:r>
      <w:r w:rsidRPr="007C05AD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E4B06" w:rsidRPr="00890CA9" w:rsidRDefault="000E4B06" w:rsidP="000E4B06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0E4B06" w:rsidRPr="00890CA9" w:rsidRDefault="000E4B06" w:rsidP="000E4B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0E4B06" w:rsidRPr="00890CA9" w:rsidRDefault="000E4B06" w:rsidP="000E4B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0E4B06" w:rsidRPr="00890CA9" w:rsidRDefault="000E4B06" w:rsidP="000E4B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0E4B06" w:rsidRPr="00890CA9" w:rsidRDefault="000E4B06" w:rsidP="000E4B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4B06" w:rsidRPr="00890CA9" w:rsidRDefault="000E4B06" w:rsidP="000E4B06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890CA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890CA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0E4B06" w:rsidRPr="00890CA9" w:rsidRDefault="000E4B06" w:rsidP="000E4B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890CA9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06" w:rsidRPr="00890CA9" w:rsidRDefault="007C702A" w:rsidP="00B85BAA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C70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0E4B06"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06" w:rsidRPr="00890CA9" w:rsidRDefault="007C702A" w:rsidP="00B85BAA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C70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0E4B06"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0E4B06" w:rsidRPr="00890CA9" w:rsidSect="00B85BAA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06" w:rsidRPr="00890CA9" w:rsidRDefault="007C702A" w:rsidP="00B85BAA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C70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0E4B06"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4B06" w:rsidRPr="00890CA9" w:rsidTr="00B85B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06" w:rsidRPr="00890CA9" w:rsidRDefault="007C702A" w:rsidP="00B85BAA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C70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0E4B06"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E4B06" w:rsidRPr="00890CA9" w:rsidTr="00B85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06" w:rsidRPr="00890CA9" w:rsidRDefault="000E4B06" w:rsidP="00B85BAA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E4B06" w:rsidRPr="00890CA9" w:rsidRDefault="000E4B06" w:rsidP="000E4B06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890CA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0E4B06" w:rsidRPr="00154B57" w:rsidTr="00B85BAA">
        <w:trPr>
          <w:cantSplit/>
          <w:tblHeader/>
        </w:trPr>
        <w:tc>
          <w:tcPr>
            <w:tcW w:w="2240" w:type="dxa"/>
            <w:gridSpan w:val="3"/>
          </w:tcPr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0E4B06" w:rsidRPr="00154B57" w:rsidTr="00B85BAA">
        <w:trPr>
          <w:cantSplit/>
          <w:tblHeader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0E4B06" w:rsidRPr="00154B57" w:rsidRDefault="000E4B06" w:rsidP="00B85BAA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787" w:type="dxa"/>
            <w:vAlign w:val="center"/>
          </w:tcPr>
          <w:p w:rsidR="000E4B06" w:rsidRPr="003A4D73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>10163-12</w:t>
            </w:r>
          </w:p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 xml:space="preserve">Gépészeti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munkabiztonság és környezetvéde</w:t>
            </w: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>lem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8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Elsősegélynyújtás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color w:val="000000"/>
                <w:sz w:val="20"/>
                <w:szCs w:val="20"/>
              </w:rPr>
              <w:t>Elsősegélynyújtás törések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Zárt</w:t>
            </w:r>
            <w:r w:rsidR="00994C26">
              <w:rPr>
                <w:rFonts w:ascii="Times New Roman" w:hAnsi="Times New Roman"/>
                <w:sz w:val="20"/>
                <w:szCs w:val="20"/>
              </w:rPr>
              <w:t xml:space="preserve"> törések és ficamok elsősegélye.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sérült rész megnyugtatása, a beteg megtámasztása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Szoros ruhák, ékszerek végtagokról történő eltávolítása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Sérült végtag megemelése lehetőségekhez képest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Nyílt törések elsősegélye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Sérült testrészek megtartása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Vérzéscsökkentés steril gézlapokkal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Sérülés környékének kipárnázása, elfedése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Sebfedés átkötése a vérkeringés biztosítása mellett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Mentők értesítése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154B57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color w:val="000000"/>
                <w:sz w:val="20"/>
                <w:szCs w:val="20"/>
              </w:rPr>
              <w:t>Elsősegélynyújtás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vérzések</w:t>
            </w:r>
            <w:r w:rsidRPr="003068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E06EE2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154B57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artériás vérzés esetén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vénás vérzés esetén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hajszáleres vérzés esetén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Belső vérzés felismerése, az ellátás teendői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Orrvérzés ellátásának folyamata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szájból történő vérzés ellátásának folyamata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csonkolásos vérzéses sérülés esetén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154B57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B85BAA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0E4B06" w:rsidRPr="007C39C8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bCs/>
                <w:sz w:val="20"/>
                <w:szCs w:val="20"/>
              </w:rPr>
              <w:t xml:space="preserve">Elsősegélynyújtás </w:t>
            </w:r>
            <w:r w:rsidR="00B85BAA">
              <w:rPr>
                <w:rFonts w:ascii="Times New Roman" w:hAnsi="Times New Roman"/>
                <w:bCs/>
                <w:sz w:val="20"/>
                <w:szCs w:val="20"/>
              </w:rPr>
              <w:t>egyéb sérülések esetén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5407C3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B85BAA" w:rsidRPr="00B85BAA" w:rsidRDefault="00B85BAA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AA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5BAA" w:rsidRPr="00B85BAA" w:rsidRDefault="00B85BAA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AA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5407C3" w:rsidRDefault="00B85BAA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AA">
              <w:rPr>
                <w:rFonts w:ascii="Times New Roman" w:hAnsi="Times New Roman"/>
                <w:sz w:val="20"/>
                <w:szCs w:val="20"/>
              </w:rPr>
              <w:t>A sérülés nagyságának helyének és jellegének megállapítása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5407C3" w:rsidRDefault="00B85BAA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85BAA" w:rsidRPr="00B85BAA" w:rsidRDefault="00B85BAA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AA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5BAA" w:rsidRPr="00B85BAA" w:rsidRDefault="00B85BAA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AA">
              <w:rPr>
                <w:rFonts w:ascii="Times New Roman" w:hAnsi="Times New Roman"/>
                <w:sz w:val="20"/>
                <w:szCs w:val="20"/>
              </w:rPr>
              <w:t>Teendők az áramforrással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5BAA" w:rsidRPr="00B85BAA" w:rsidRDefault="00994C2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Vágásos sérülések ellátása.</w:t>
            </w:r>
          </w:p>
          <w:p w:rsidR="00B85BAA" w:rsidRPr="00B85BAA" w:rsidRDefault="00B85BAA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AA">
              <w:rPr>
                <w:rFonts w:ascii="Times New Roman" w:hAnsi="Times New Roman"/>
                <w:sz w:val="20"/>
                <w:szCs w:val="20"/>
              </w:rPr>
              <w:t>Égési sérülések ellátása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5BAA" w:rsidRPr="00B85BAA" w:rsidRDefault="00B85BAA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AA">
              <w:rPr>
                <w:rFonts w:ascii="Times New Roman" w:hAnsi="Times New Roman"/>
                <w:sz w:val="20"/>
                <w:szCs w:val="20"/>
              </w:rPr>
              <w:t>Mérgezés okozta sérülések ellátása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5BAA" w:rsidRPr="00B85BAA" w:rsidRDefault="00B85BAA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AA">
              <w:rPr>
                <w:rFonts w:ascii="Times New Roman" w:hAnsi="Times New Roman"/>
                <w:sz w:val="20"/>
                <w:szCs w:val="20"/>
              </w:rPr>
              <w:t>Szemsérülések ellátása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5BAA" w:rsidRPr="00B85BAA" w:rsidRDefault="00B85BAA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AA">
              <w:rPr>
                <w:rFonts w:ascii="Times New Roman" w:hAnsi="Times New Roman"/>
                <w:sz w:val="20"/>
                <w:szCs w:val="20"/>
              </w:rPr>
              <w:t>Mentők értesítése, az értesítés információtartalma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5407C3" w:rsidRDefault="00B85BAA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AA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E06EE2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D95D1A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5D1A">
              <w:rPr>
                <w:rFonts w:ascii="Times New Roman" w:hAnsi="Times New Roman"/>
                <w:b/>
                <w:sz w:val="28"/>
                <w:szCs w:val="28"/>
              </w:rPr>
              <w:t>252</w:t>
            </w:r>
          </w:p>
        </w:tc>
        <w:tc>
          <w:tcPr>
            <w:tcW w:w="478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10162-02</w:t>
            </w:r>
          </w:p>
          <w:p w:rsidR="000E4B06" w:rsidRPr="00D95D1A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5D1A">
              <w:rPr>
                <w:rFonts w:ascii="Times New Roman" w:hAnsi="Times New Roman"/>
                <w:b/>
                <w:sz w:val="28"/>
                <w:szCs w:val="28"/>
              </w:rPr>
              <w:t xml:space="preserve">Gépészeti alapozó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E06EE2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D95D1A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</w:t>
            </w:r>
          </w:p>
        </w:tc>
        <w:tc>
          <w:tcPr>
            <w:tcW w:w="4787" w:type="dxa"/>
            <w:vAlign w:val="center"/>
          </w:tcPr>
          <w:p w:rsidR="000E4B06" w:rsidRPr="00D95D1A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D95D1A">
              <w:rPr>
                <w:rFonts w:ascii="Times New Roman" w:hAnsi="Times New Roman"/>
              </w:rPr>
              <w:t>Gépészeti alapozó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Anyagvizsgálatok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AE1EB0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Anyagvizsgálati módszerek végzése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A vizsgálat típusának megválasztása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F5B13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Roncsolásmentes anyagvizsgálatok végzése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AE1EB0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Vizuális megfigyelés végzése, eredmények dokumentálása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Mágneses repedésvizsgálat végzése, vizsgálati jegyzőkönyv készítése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Penetráló folyadékos vizsgálat végzése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Örvényáramos vizsgálat végrehajtása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F5B13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Roncsolásos anyagvizsgálatok végzése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AE1EB0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Szakítóvizsgálat technológia végrehajtása, szakít</w:t>
            </w:r>
            <w:r w:rsidR="00994C26">
              <w:rPr>
                <w:rFonts w:ascii="Times New Roman" w:hAnsi="Times New Roman"/>
                <w:sz w:val="20"/>
                <w:szCs w:val="20"/>
              </w:rPr>
              <w:t>ószilárdság, folyáshatár, szaka</w:t>
            </w:r>
            <w:r w:rsidRPr="00D95D1A">
              <w:rPr>
                <w:rFonts w:ascii="Times New Roman" w:hAnsi="Times New Roman"/>
                <w:sz w:val="20"/>
                <w:szCs w:val="20"/>
              </w:rPr>
              <w:t>dási nyúlás meghatározása</w:t>
            </w:r>
            <w:r w:rsidR="00994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Ütőmunka meghatározás U és V alakú próbatestekkel ütővizsgálat során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F5B13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Keménységmérés végrehajtása (HB, HW, HR, Poldi)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AE1EB0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0E4B06" w:rsidRPr="007F5B13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Technológiai próbák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787" w:type="dxa"/>
            <w:vAlign w:val="center"/>
          </w:tcPr>
          <w:p w:rsidR="000E4B06" w:rsidRPr="00D95D1A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bCs/>
                <w:sz w:val="20"/>
                <w:szCs w:val="20"/>
              </w:rPr>
              <w:t>Fémek alakítása kézi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851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A81533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kézi forgácsolás technológiái (darabolások, fúrások, reszelések, köszörülések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0E4B06" w:rsidRPr="00A81533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kézi forgácsolási műveletek általános szabályai, forgácsolási paraméterek helyes megválasztása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E06EE2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F5B13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Darabolási technológiák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E06EE2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F5B13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Kézi fűrészelés technológiájának gyakorlása, szerszámai, alkalmazási területei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E06EE2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Kézi vágási technológiák begyakorlása, a vágás szerszámainak megismerése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F5B13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metszés munkafolyamatának megismerése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E06EE2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F5B13" w:rsidRDefault="000E4B06" w:rsidP="0089060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Nyírási technológiák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E06EE2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F5B13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fúrás kézi megmunkálási gyakorlatának megismerése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E06EE2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fúrás szerszámai: (csigafúró, süllyesztő, menetmetsző, menetvágó)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F5B13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menetmegmunkáló szerszámok befogói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E06EE2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Kézi menetfúrás gépeinek használata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fúrószerszámok élgeometriája, élezése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F5B13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fúrások munkavédelmi előírásainak alkalmazása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Fémek alakítása gépi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0E4B06" w:rsidRPr="00F63720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A gépi forgácsolás</w:t>
            </w:r>
            <w:r w:rsidR="00890605">
              <w:rPr>
                <w:rFonts w:ascii="Times New Roman" w:hAnsi="Times New Roman"/>
                <w:sz w:val="20"/>
                <w:szCs w:val="20"/>
              </w:rPr>
              <w:t>hoz</w:t>
            </w:r>
            <w:r w:rsidRPr="00F63720">
              <w:rPr>
                <w:rFonts w:ascii="Times New Roman" w:hAnsi="Times New Roman"/>
                <w:sz w:val="20"/>
                <w:szCs w:val="20"/>
              </w:rPr>
              <w:t xml:space="preserve"> szükséges anyagok, szerszámok, mérőeszközök előkészítése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F63720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Forgácsoló gépek ellenőrzése (karbantartási és biztonságtechnikai szempontok szerint)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4176E" w:rsidRDefault="000E4B06" w:rsidP="000232F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Munkadarab befogó készülékek használ</w:t>
            </w:r>
            <w:r w:rsidR="000232FE">
              <w:rPr>
                <w:rFonts w:ascii="Times New Roman" w:hAnsi="Times New Roman"/>
                <w:sz w:val="20"/>
                <w:szCs w:val="20"/>
              </w:rPr>
              <w:t>ata.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F63720" w:rsidRDefault="00890605" w:rsidP="0089060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5">
              <w:rPr>
                <w:rFonts w:ascii="Times New Roman" w:hAnsi="Times New Roman"/>
                <w:sz w:val="20"/>
                <w:szCs w:val="20"/>
              </w:rPr>
              <w:t>Gépbeállítások elvégzése (előgyártmány ellenőrzések, munkadarab és szerszámbefogások, forgácsolási paraméterek)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F63720" w:rsidRDefault="00890605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5">
              <w:rPr>
                <w:rFonts w:ascii="Times New Roman" w:hAnsi="Times New Roman"/>
                <w:sz w:val="20"/>
                <w:szCs w:val="20"/>
              </w:rPr>
              <w:t>Esztergálások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34176E" w:rsidRDefault="00890605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5">
              <w:rPr>
                <w:rFonts w:ascii="Times New Roman" w:hAnsi="Times New Roman"/>
                <w:sz w:val="20"/>
                <w:szCs w:val="20"/>
              </w:rPr>
              <w:t>Síkesztergálás oldalazással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34176E" w:rsidRDefault="00890605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5">
              <w:rPr>
                <w:rFonts w:ascii="Times New Roman" w:hAnsi="Times New Roman"/>
                <w:sz w:val="20"/>
                <w:szCs w:val="20"/>
              </w:rPr>
              <w:t>Külső, belső hengeres felület esztergálása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34176E" w:rsidRDefault="00890605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5">
              <w:rPr>
                <w:rFonts w:ascii="Times New Roman" w:hAnsi="Times New Roman"/>
                <w:sz w:val="20"/>
                <w:szCs w:val="20"/>
              </w:rPr>
              <w:t>Menetvágás, menetfúrás, menetmetszés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34176E" w:rsidRDefault="00890605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5">
              <w:rPr>
                <w:rFonts w:ascii="Times New Roman" w:hAnsi="Times New Roman"/>
                <w:sz w:val="20"/>
                <w:szCs w:val="20"/>
              </w:rPr>
              <w:t>Mérő és ellenőrző eszközök használata, geometriai mérések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34176E" w:rsidRDefault="00890605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5">
              <w:rPr>
                <w:rFonts w:ascii="Times New Roman" w:hAnsi="Times New Roman"/>
                <w:sz w:val="20"/>
                <w:szCs w:val="20"/>
              </w:rPr>
              <w:t>Szerszámélezés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34176E" w:rsidRDefault="00890605" w:rsidP="0089060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5">
              <w:rPr>
                <w:rFonts w:ascii="Times New Roman" w:hAnsi="Times New Roman"/>
                <w:sz w:val="20"/>
                <w:szCs w:val="20"/>
              </w:rPr>
              <w:t>Marási műveletek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34176E" w:rsidRDefault="00890605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5">
              <w:rPr>
                <w:rFonts w:ascii="Times New Roman" w:hAnsi="Times New Roman"/>
                <w:sz w:val="20"/>
                <w:szCs w:val="20"/>
              </w:rPr>
              <w:t>Marási műveletek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0E4B06" w:rsidRPr="0034176E" w:rsidRDefault="00890605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5">
              <w:rPr>
                <w:rFonts w:ascii="Times New Roman" w:hAnsi="Times New Roman"/>
                <w:sz w:val="20"/>
                <w:szCs w:val="20"/>
              </w:rPr>
              <w:t>Szerszámbeállítások, szerszámbemérések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E06EE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16695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0E4B06" w:rsidRPr="00716695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Fémek forgács nélküli alakítása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0E4B06" w:rsidRPr="0034176E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Forgács nélküli alakítások műszaki paramétereinek meghatározása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34176E" w:rsidRDefault="00F6279B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0E4B06" w:rsidRPr="00716695">
              <w:rPr>
                <w:rFonts w:ascii="Times New Roman" w:hAnsi="Times New Roman"/>
                <w:sz w:val="20"/>
                <w:szCs w:val="20"/>
              </w:rPr>
              <w:t>éplékenyalakító technológiák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34176E" w:rsidRDefault="000E4B06" w:rsidP="0081543A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Hidegalakító technológiák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34176E" w:rsidRDefault="00F6279B" w:rsidP="0081543A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0E4B06" w:rsidRPr="00716695">
              <w:rPr>
                <w:rFonts w:ascii="Times New Roman" w:hAnsi="Times New Roman"/>
                <w:sz w:val="20"/>
                <w:szCs w:val="20"/>
              </w:rPr>
              <w:t>yomó igénybevétellel alakító eljárások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Zömítés (hideg, meleg) végzése</w:t>
            </w:r>
            <w:r w:rsidR="00F6279B">
              <w:rPr>
                <w:rFonts w:ascii="Times New Roman" w:hAnsi="Times New Roman"/>
                <w:sz w:val="20"/>
                <w:szCs w:val="20"/>
              </w:rPr>
              <w:t>,</w:t>
            </w:r>
            <w:r w:rsidR="000232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279B">
              <w:rPr>
                <w:rFonts w:ascii="Times New Roman" w:hAnsi="Times New Roman"/>
                <w:sz w:val="20"/>
                <w:szCs w:val="20"/>
              </w:rPr>
              <w:t>gépbeállítás, szerszámhasználat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4176E" w:rsidRDefault="00F6279B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Szűkítés végzése, szerszámai</w:t>
            </w:r>
            <w:r w:rsidR="000E4B06" w:rsidRPr="007166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készülékei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Húzó-nyomó ig</w:t>
            </w:r>
            <w:r w:rsidR="000232FE">
              <w:rPr>
                <w:rFonts w:ascii="Times New Roman" w:hAnsi="Times New Roman"/>
                <w:sz w:val="20"/>
                <w:szCs w:val="20"/>
              </w:rPr>
              <w:t>énybevétellel alakító eljárások.</w:t>
            </w:r>
          </w:p>
          <w:p w:rsidR="000E4B06" w:rsidRPr="0034176E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Peremezés végzése kézzel, gépi eljárással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Húzó igénybevétellel alakító eljárások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4176E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Bővítés végzése kézi és gépi technológiával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Hajlító igénybevétellel alakító eljárá</w:t>
            </w:r>
            <w:r w:rsidR="000232FE">
              <w:rPr>
                <w:rFonts w:ascii="Times New Roman" w:hAnsi="Times New Roman"/>
                <w:sz w:val="20"/>
                <w:szCs w:val="20"/>
              </w:rPr>
              <w:t>sok.</w:t>
            </w:r>
          </w:p>
          <w:p w:rsidR="000E4B06" w:rsidRPr="0034176E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Hajlítás végzése kézi és gép</w:t>
            </w:r>
            <w:r w:rsidR="00F6279B">
              <w:rPr>
                <w:rFonts w:ascii="Times New Roman" w:hAnsi="Times New Roman"/>
                <w:sz w:val="20"/>
                <w:szCs w:val="20"/>
              </w:rPr>
              <w:t>i technológiával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Hengerítés végzése, hengerítő gép kezelése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4176E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 xml:space="preserve">Görgős egyengetés végzése, </w:t>
            </w:r>
            <w:r w:rsidR="00F6279B">
              <w:rPr>
                <w:rFonts w:ascii="Times New Roman" w:hAnsi="Times New Roman"/>
                <w:sz w:val="20"/>
                <w:szCs w:val="20"/>
              </w:rPr>
              <w:t>gépkezelés, gépbeállítás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34176E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Hullámosítás végzése gépi eljárással, gépkezelés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16695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0E4B06" w:rsidRPr="0034176E" w:rsidRDefault="000E4B06" w:rsidP="00F6279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Nyíró igénybevétellel alakító eljárások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0E4B06" w:rsidRPr="001707A5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Alapszerelések végzése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E06EE2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1C6DD4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0E4B06" w:rsidRPr="00174FF1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A szerelés terve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zés dokumentációinak használata.</w:t>
            </w:r>
          </w:p>
          <w:p w:rsidR="000E4B06" w:rsidRPr="00174FF1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Erővel záró oldható kötések szerelése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174FF1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Meghúzási nyomaték</w:t>
            </w:r>
            <w:r w:rsidR="00386576">
              <w:rPr>
                <w:rFonts w:ascii="Times New Roman" w:hAnsi="Times New Roman"/>
                <w:sz w:val="20"/>
                <w:szCs w:val="20"/>
              </w:rPr>
              <w:t xml:space="preserve"> beállítások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97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1C6DD4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86576" w:rsidRPr="00386576" w:rsidRDefault="0038657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576">
              <w:rPr>
                <w:rFonts w:ascii="Times New Roman" w:hAnsi="Times New Roman"/>
                <w:sz w:val="20"/>
                <w:szCs w:val="20"/>
              </w:rPr>
              <w:t>Szerelőszerszámok megválasztása, alkalmazása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86576" w:rsidRPr="00386576" w:rsidRDefault="000232FE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Alakkal záró kötések szerelése.</w:t>
            </w:r>
          </w:p>
          <w:p w:rsidR="000E4B06" w:rsidRPr="00174FF1" w:rsidRDefault="00386576" w:rsidP="000232F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576">
              <w:rPr>
                <w:rFonts w:ascii="Times New Roman" w:hAnsi="Times New Roman"/>
                <w:sz w:val="20"/>
                <w:szCs w:val="20"/>
              </w:rPr>
              <w:t>Erőátviteli egységek szerelése (tengely, fogaskerék és szíjhajtások)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994C26">
        <w:trPr>
          <w:trHeight w:val="519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1C6DD4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174FF1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A kötések mechanikai paramétereinek beállítása, speciális és általános szerszámainak használata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174FF1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 xml:space="preserve">Forgó, mozgó egységek szerelése (szíjtárcsák, </w:t>
            </w:r>
            <w:r w:rsidRPr="00174FF1">
              <w:rPr>
                <w:rFonts w:ascii="Times New Roman" w:hAnsi="Times New Roman"/>
                <w:sz w:val="20"/>
                <w:szCs w:val="20"/>
              </w:rPr>
              <w:lastRenderedPageBreak/>
              <w:t>tengelykapcsolók, hajtások)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E06EE2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1C6DD4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81543A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174FF1">
              <w:rPr>
                <w:rFonts w:ascii="Times New Roman" w:hAnsi="Times New Roman"/>
                <w:sz w:val="20"/>
                <w:szCs w:val="20"/>
              </w:rPr>
              <w:t>Csapágyazások szerelési műveletei (illesztések megválasztása)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E06EE2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174FF1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Burkolóelemek szerelése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81543A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Anyaggal záró kötések készítése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E06EE2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0E4B06" w:rsidRPr="00174FF1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Szerelés hegesztéssel (CO2 védőgázos, AWI, AFI, MIG, MAG, bevont elektródás)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BAA" w:rsidRPr="007C05AD" w:rsidTr="00B85BAA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85BAA" w:rsidRPr="007C05AD" w:rsidRDefault="00B85BAA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85BAA" w:rsidRPr="007C05AD" w:rsidRDefault="006B0A72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4787" w:type="dxa"/>
            <w:vAlign w:val="center"/>
          </w:tcPr>
          <w:p w:rsidR="00B85BAA" w:rsidRPr="003A4D73" w:rsidRDefault="00B85BAA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6B0A72">
              <w:rPr>
                <w:rFonts w:ascii="Times New Roman" w:hAnsi="Times New Roman"/>
                <w:b/>
                <w:sz w:val="28"/>
                <w:szCs w:val="28"/>
              </w:rPr>
              <w:t>458</w:t>
            </w: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>-12</w:t>
            </w:r>
          </w:p>
          <w:p w:rsidR="00B85BAA" w:rsidRPr="007C05AD" w:rsidRDefault="006B0A72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Gyártósori összeszerelő logisztikai feladatai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85BAA" w:rsidRPr="007C05AD" w:rsidRDefault="00B85BAA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BAA" w:rsidRPr="007C05AD" w:rsidTr="00B85BAA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85BAA" w:rsidRPr="007C05AD" w:rsidRDefault="00B85BAA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85BAA" w:rsidRPr="007C05AD" w:rsidRDefault="006B0A72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87" w:type="dxa"/>
            <w:vAlign w:val="center"/>
          </w:tcPr>
          <w:p w:rsidR="00B85BAA" w:rsidRPr="007C05AD" w:rsidRDefault="006B0A72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Gyártósori feladatok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85BAA" w:rsidRPr="007C05AD" w:rsidRDefault="00B85BAA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BAA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85BAA" w:rsidRPr="007C05AD" w:rsidRDefault="00B85BAA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85BAA" w:rsidRPr="007C05AD" w:rsidRDefault="006B0A72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B85BAA" w:rsidRPr="007C05AD" w:rsidRDefault="006B0A72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Alapgyakorlat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85BAA" w:rsidRPr="007C05AD" w:rsidRDefault="00B85BAA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0A72" w:rsidRPr="00154B57" w:rsidTr="00E06EE2">
        <w:trPr>
          <w:trHeight w:val="794"/>
        </w:trPr>
        <w:tc>
          <w:tcPr>
            <w:tcW w:w="660" w:type="dxa"/>
            <w:vAlign w:val="center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B0A72" w:rsidRDefault="004D1D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6B0A72" w:rsidRPr="00174FF1" w:rsidRDefault="004D1D72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Megismeri és gyakorolja a gyártási dokumentáció, a műveletterv értelmezését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0A72" w:rsidRPr="00154B57" w:rsidTr="00E06EE2">
        <w:trPr>
          <w:trHeight w:val="794"/>
        </w:trPr>
        <w:tc>
          <w:tcPr>
            <w:tcW w:w="660" w:type="dxa"/>
            <w:vAlign w:val="center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B0A72" w:rsidRDefault="004D1D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B0A72" w:rsidRPr="00174FF1" w:rsidRDefault="004D1D72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Megfigyeli és gyakorolja az oldható és nem oldható kötések létesítésének folyamatát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0A72" w:rsidRPr="00154B57" w:rsidTr="00E06EE2">
        <w:trPr>
          <w:trHeight w:val="794"/>
        </w:trPr>
        <w:tc>
          <w:tcPr>
            <w:tcW w:w="660" w:type="dxa"/>
            <w:vAlign w:val="center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B0A72" w:rsidRDefault="004D1D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B0A72" w:rsidRPr="00174FF1" w:rsidRDefault="004D1D72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Megfigyeli és gyakorolja az alapvető forgácsoló gépek működését, kezelését, napi karbantartási feladatok technológiai feladatait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0A72" w:rsidRPr="00154B57" w:rsidTr="00E06EE2">
        <w:trPr>
          <w:trHeight w:val="794"/>
        </w:trPr>
        <w:tc>
          <w:tcPr>
            <w:tcW w:w="660" w:type="dxa"/>
            <w:vAlign w:val="center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B0A72" w:rsidRDefault="004D1D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B0A72" w:rsidRPr="00174FF1" w:rsidRDefault="004D1D72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Megfigyeli, ellenőrzi a hidraulikai-pneumatikai elemek működését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0A72" w:rsidRPr="00154B57" w:rsidTr="00E06EE2">
        <w:trPr>
          <w:trHeight w:val="794"/>
        </w:trPr>
        <w:tc>
          <w:tcPr>
            <w:tcW w:w="660" w:type="dxa"/>
            <w:vAlign w:val="center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B0A72" w:rsidRDefault="004D1D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B0A72" w:rsidRPr="00174FF1" w:rsidRDefault="004D1D72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Gyakorolja az elvégzett munkafeladatok dokumentálását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0A72" w:rsidRPr="00154B57" w:rsidTr="00E06EE2">
        <w:trPr>
          <w:trHeight w:val="794"/>
        </w:trPr>
        <w:tc>
          <w:tcPr>
            <w:tcW w:w="660" w:type="dxa"/>
            <w:vAlign w:val="center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B0A72" w:rsidRDefault="004D1D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6B0A72" w:rsidRPr="00174FF1" w:rsidRDefault="004D1D72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Megfigyeli és gyakorolja az átadás-átvétellel kapcsolatos feladatokat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B0A72" w:rsidRPr="00154B57" w:rsidRDefault="006B0A72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C3838" w:rsidTr="00E06EE2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1C3838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0E4B06" w:rsidRPr="001C3838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838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4787" w:type="dxa"/>
            <w:vAlign w:val="center"/>
          </w:tcPr>
          <w:p w:rsidR="001C3838" w:rsidRDefault="001C3838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0E4B06" w:rsidRPr="001C3838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838">
              <w:rPr>
                <w:rFonts w:ascii="Times New Roman" w:hAnsi="Times New Roman"/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1C3838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E4B06" w:rsidRPr="007C05AD" w:rsidTr="00B85BAA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787" w:type="dxa"/>
            <w:vAlign w:val="center"/>
          </w:tcPr>
          <w:p w:rsidR="000E4B06" w:rsidRPr="003A4D73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>10163-12</w:t>
            </w:r>
          </w:p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 xml:space="preserve">Gépészeti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munkabiztonság és környezetvéde</w:t>
            </w: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>lem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Elsősegélynyújtás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color w:val="000000"/>
                <w:sz w:val="20"/>
                <w:szCs w:val="20"/>
              </w:rPr>
              <w:t>Elsősegélynyújtás törések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Zárt</w:t>
            </w:r>
            <w:r w:rsidR="000232FE">
              <w:rPr>
                <w:rFonts w:ascii="Times New Roman" w:hAnsi="Times New Roman"/>
                <w:sz w:val="20"/>
                <w:szCs w:val="20"/>
              </w:rPr>
              <w:t xml:space="preserve"> törések és ficamok elsősegélye.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sérült rész megnyugtatása, a beteg megtámasztása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Szoros ruhák, ékszerek végtagokról történő eltávolítása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Sérült végtag megemelése lehetőségekhez képest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Nyílt törések elsősegélye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Sérült testrészek megtartása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Vérzéscsökkentés steril gézlapokkal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Sérülés környékének kipárnázása, elfedése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Sebfedés átkötése a vérkeringés biztosítása mellett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Mentők értesítése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154B57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F327AF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color w:val="000000"/>
                <w:sz w:val="20"/>
                <w:szCs w:val="20"/>
              </w:rPr>
              <w:t>Elsősegélynyújtás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vérzések</w:t>
            </w:r>
            <w:r w:rsidRPr="003068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F327AF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artériás vérzés esetén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vénás vérzés esetén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hajszáleres vérzés esetén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Belső vérzés felismerése, az ellátás teendői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Orrvérzés ellátásának folyamata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szájból történő vérzés ellátásának folyamata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0689E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csonkolásos vérzéses sérülés esetén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154B57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  <w:vAlign w:val="center"/>
          </w:tcPr>
          <w:p w:rsidR="000E4B06" w:rsidRPr="007C39C8" w:rsidRDefault="000E4B06" w:rsidP="004D1D7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bCs/>
                <w:sz w:val="20"/>
                <w:szCs w:val="20"/>
              </w:rPr>
              <w:t xml:space="preserve">Elsősegélynyújtás </w:t>
            </w:r>
            <w:r w:rsidR="004D1D72">
              <w:rPr>
                <w:rFonts w:ascii="Times New Roman" w:hAnsi="Times New Roman"/>
                <w:bCs/>
                <w:sz w:val="20"/>
                <w:szCs w:val="20"/>
              </w:rPr>
              <w:t>egyéb</w:t>
            </w:r>
            <w:r w:rsidRPr="007C39C8">
              <w:rPr>
                <w:rFonts w:ascii="Times New Roman" w:hAnsi="Times New Roman"/>
                <w:bCs/>
                <w:sz w:val="20"/>
                <w:szCs w:val="20"/>
              </w:rPr>
              <w:t xml:space="preserve"> sérülések esetén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5407C3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4D1D72" w:rsidRPr="004D1D72" w:rsidRDefault="004D1D72" w:rsidP="004D1D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1D72" w:rsidRPr="004D1D72" w:rsidRDefault="004D1D72" w:rsidP="004D1D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1D72" w:rsidRPr="004D1D72" w:rsidRDefault="004D1D72" w:rsidP="004D1D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A sérülés nagyságának helyének és jellegének megállapítása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1D72" w:rsidRPr="004D1D72" w:rsidRDefault="004D1D72" w:rsidP="004D1D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1D72" w:rsidRPr="004D1D72" w:rsidRDefault="004D1D72" w:rsidP="004D1D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Teendők az áramforrással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1D72" w:rsidRPr="004D1D72" w:rsidRDefault="000232FE" w:rsidP="004D1D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Vágásos sérülések ellátása.</w:t>
            </w:r>
          </w:p>
          <w:p w:rsidR="004D1D72" w:rsidRPr="004D1D72" w:rsidRDefault="004D1D72" w:rsidP="004D1D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Égési sérülések ellátása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1D72" w:rsidRPr="004D1D72" w:rsidRDefault="004D1D72" w:rsidP="004D1D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Mérgezés okozta sérülések ellátása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1D72" w:rsidRPr="004D1D72" w:rsidRDefault="004D1D72" w:rsidP="004D1D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Szemsérülések ellátása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1D72" w:rsidRPr="004D1D72" w:rsidRDefault="004D1D72" w:rsidP="004D1D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Mentők értesítése, az értesítés információtartalma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5407C3" w:rsidRDefault="004D1D72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D72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E06EE2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D95D1A" w:rsidRDefault="00F327AF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478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10162-02</w:t>
            </w:r>
          </w:p>
          <w:p w:rsidR="000E4B06" w:rsidRPr="00D95D1A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5D1A">
              <w:rPr>
                <w:rFonts w:ascii="Times New Roman" w:hAnsi="Times New Roman"/>
                <w:b/>
                <w:sz w:val="28"/>
                <w:szCs w:val="28"/>
              </w:rPr>
              <w:t xml:space="preserve">Gépészeti alapozó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E06EE2" w:rsidTr="00E06EE2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E06EE2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E06EE2" w:rsidRDefault="00F327AF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EE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787" w:type="dxa"/>
            <w:vAlign w:val="center"/>
          </w:tcPr>
          <w:p w:rsidR="000E4B06" w:rsidRPr="00E06EE2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EE2">
              <w:rPr>
                <w:rFonts w:ascii="Times New Roman" w:hAnsi="Times New Roman"/>
                <w:sz w:val="24"/>
                <w:szCs w:val="24"/>
              </w:rPr>
              <w:t>Gépészeti alapozó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E06EE2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F327AF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Anyagvizsgálatok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AE1EB0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Anyagvizsgálati módszerek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A vizsgálat típusának megválasztása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Roncsolásmentes anyagvizsgálatok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Vizuális megfigyelés végzése, eredmények dokumentálása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Mágneses repedésvizsgálat végzése, vizsgálati jegyzőkönyv készítése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Penetráló folyadékos vizsgálat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Örvényáramos vizsgálat végrehajtása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D95D1A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Roncsolásos anyagvizsgálatok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7AF" w:rsidRPr="00D95D1A" w:rsidRDefault="00F327AF" w:rsidP="00F327A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Szakítóvizsgálat technológia végrehajtása, szakít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ószilárdság, folyáshatár, szaka</w:t>
            </w:r>
            <w:r w:rsidRPr="00D95D1A">
              <w:rPr>
                <w:rFonts w:ascii="Times New Roman" w:hAnsi="Times New Roman"/>
                <w:sz w:val="20"/>
                <w:szCs w:val="20"/>
              </w:rPr>
              <w:t>dási nyúlás meghatározása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7AF" w:rsidRPr="00D95D1A" w:rsidRDefault="00F327AF" w:rsidP="00F327A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Ütőmunka meghatározás U és V alakú próbatestekkel ütővizsgálat során</w:t>
            </w:r>
          </w:p>
          <w:p w:rsidR="00F327AF" w:rsidRPr="00D95D1A" w:rsidRDefault="00F327AF" w:rsidP="00F327A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Keménységmérés végrehajtása (HB, HW, HR, Poldi)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F5B13" w:rsidRDefault="00F327AF" w:rsidP="00F327A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Technológiai próbák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787" w:type="dxa"/>
            <w:vAlign w:val="center"/>
          </w:tcPr>
          <w:p w:rsidR="000E4B06" w:rsidRPr="00D95D1A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bCs/>
                <w:sz w:val="20"/>
                <w:szCs w:val="20"/>
              </w:rPr>
              <w:t>Fémek alakítása kézi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851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A81533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kézi forgácsolás technológiái (darabolások, fúrások, reszelések, köszörülések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kézi forgácsolási műveletek általános szabályai, forgácsolási paraméterek helyes megválasztása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A81533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Darabolási technológiák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851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Kézi fűrészelés technológiájának gyakorlása, szerszámai, alkalmazási területei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Kézi vágási technológiák begyakorlása, a vágás szerszámainak megismerése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metszés munkafolyamatának megismerése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F5B13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Nyírási technológiák végzése, szerszámainak megismerése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851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darabolás munkavédelmi előírásainak alkalmazása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fúrás kézi megmunkálási gyakorlatának megismerése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fúrás szerszámai: (csigafúró, süllyesztő, menetmetsző, menetvágó)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menetmegmunkáló szerszámok befogói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Kézi menetfúrás gépeinek használata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6141F4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fúrószerszámok élgeometriája, élezése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F5B13" w:rsidRDefault="000E4B06" w:rsidP="00B85BA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fúrások munkavédelmi előírásainak alkalmazása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787" w:type="dxa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Fémek alakítása gépi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0232FE">
        <w:trPr>
          <w:trHeight w:val="519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F63720" w:rsidRDefault="000E4B06" w:rsidP="003B48BF">
            <w:pPr>
              <w:tabs>
                <w:tab w:val="left" w:pos="1418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A gépi forgácsolás elvégzéséhez szükséges anyagok, szerszámok, mérőeszközök előkészítése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F63720" w:rsidRDefault="000E4B06" w:rsidP="003B48BF">
            <w:pPr>
              <w:tabs>
                <w:tab w:val="left" w:pos="1418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Forgácsoló gépek ellenőrzése (karbantartási és biztonságtechnikai szempontok szerint)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Munkada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rab befogó készülékeket használ.</w:t>
            </w:r>
          </w:p>
          <w:p w:rsidR="000E4B06" w:rsidRPr="00F63720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Beállítja a gépeket a feladat végrehajtásához (előgyártmány ellenőrzések, munkadarab befogások, szerszámbefogások, forgácsolási paraméterek)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F63720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Eszterg</w:t>
            </w:r>
            <w:r w:rsidR="000232FE">
              <w:rPr>
                <w:rFonts w:ascii="Times New Roman" w:hAnsi="Times New Roman"/>
                <w:sz w:val="20"/>
                <w:szCs w:val="20"/>
              </w:rPr>
              <w:t>álást végez előírt pontossággal.</w:t>
            </w:r>
          </w:p>
          <w:p w:rsidR="000E4B06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Síkfelülete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t esztergál oldalazó eljárással.</w:t>
            </w:r>
          </w:p>
          <w:p w:rsidR="000E4B06" w:rsidRPr="00F63720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Külső, bels</w:t>
            </w:r>
            <w:r w:rsidR="000232FE">
              <w:rPr>
                <w:rFonts w:ascii="Times New Roman" w:hAnsi="Times New Roman"/>
                <w:sz w:val="20"/>
                <w:szCs w:val="20"/>
              </w:rPr>
              <w:t>ő hengeres felületet esztergál.</w:t>
            </w:r>
          </w:p>
          <w:p w:rsidR="000E4B06" w:rsidRPr="00F63720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Menetet vág, menetet fúr, menetet metsz.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F63720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Mérő és ellenőrző eszközöket használ, geometriai méréseket végez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F63720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Szerszámélezést, lapkacserét végez.</w:t>
            </w:r>
          </w:p>
          <w:p w:rsidR="000E4B06" w:rsidRPr="00F63720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Marási műveleteket végez előírt pontossággal.</w:t>
            </w:r>
          </w:p>
          <w:p w:rsidR="000E4B06" w:rsidRPr="0034176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Szerszámbeállításokat, szerszámbeméréseket végez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F63720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Homlokfelületeket mar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F63720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Palástfelületeket mar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F63720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Síkmarást végez (ellenirányú, egyenirányú)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4176E" w:rsidRDefault="000E4B06" w:rsidP="00B85BA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Sorjázási műveleteket végez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E06EE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16695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787" w:type="dxa"/>
            <w:vAlign w:val="center"/>
          </w:tcPr>
          <w:p w:rsidR="000E4B06" w:rsidRPr="00716695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Fémek forgács nélküli alakítása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34176E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Forgács nélküli alakítások műszaki paramétereinek (nyomóerők, nyíróerők, nyúlások) meghatározása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34176E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Gépipari képlékenyalakító technológiák gyakorlása Hidegalakító technológiák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4176E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Szakképesítésre jellemz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ő nyomó igénybevétellel alakító </w:t>
            </w:r>
            <w:r w:rsidRPr="00716695">
              <w:rPr>
                <w:rFonts w:ascii="Times New Roman" w:hAnsi="Times New Roman"/>
                <w:sz w:val="20"/>
                <w:szCs w:val="20"/>
              </w:rPr>
              <w:t>eljárások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Zömítés (hideg, meleg) végzése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Zömítés gépeinek beállítása, szerszámainak használata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Szűkítés végzése, szerszáma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inak, készülékeinek alkalmazása.</w:t>
            </w:r>
          </w:p>
          <w:p w:rsidR="000E4B06" w:rsidRPr="0034176E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Húzó-nyomó igénybevétellel alakító eljárások gyakorlása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Peremezés végzése kézzel, gépi eljárással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Húzó igénybevétellel alakító eljárások gyakorlása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Bővítés végzése kézi és gépi technológiával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Hajlító igénybevétellel alakító eljárások gyakorlása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4176E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Hajlítás végzése kézi és gépi technológiával, gépbeállítási feladatok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79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Hengerítés végzése, hengerítő gép kezelése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Görgős egyengetés végzése, egyengető gép kezelése, beállítása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716695" w:rsidRDefault="000E4B06" w:rsidP="001C383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Hullámosítás végzése gépi eljárással, gépkezelés gyakorlása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34176E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Nyíró igénybevétellel alakító eljárások gyakorlása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7C05AD" w:rsidTr="00B85B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7C05AD" w:rsidRDefault="000E4B06" w:rsidP="00F327A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327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  <w:vAlign w:val="center"/>
          </w:tcPr>
          <w:p w:rsidR="000E4B06" w:rsidRPr="001707A5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Alapszerelések végzése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E4B06" w:rsidRPr="007C05AD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3B48BF">
        <w:trPr>
          <w:trHeight w:val="888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1C6DD4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174FF1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A szerelés tervezés dokumentációinak használata (műveleti sorrendterv, műveleti utasítás, szerszámkérő lap, készülékkérő lap, ellenőrzési utasítás)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174FF1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Erővel záró oldható kötések szerelése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174FF1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lastRenderedPageBreak/>
              <w:t>Meghúzási nyomatékok ismerete, beállítása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174FF1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Szerelőszerszámok, általános és speciális szerelőkulcsok ismerete, megválasztása, alkalmazása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97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1C6DD4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E4B06" w:rsidRPr="00174FF1" w:rsidRDefault="000232FE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Alakkal záró kötések szerelése.</w:t>
            </w:r>
          </w:p>
          <w:p w:rsidR="000E4B06" w:rsidRPr="00174FF1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Erőátviteli egységek szerelése (</w:t>
            </w:r>
            <w:r w:rsidR="000232FE">
              <w:rPr>
                <w:rFonts w:ascii="Times New Roman" w:hAnsi="Times New Roman"/>
                <w:sz w:val="20"/>
                <w:szCs w:val="20"/>
              </w:rPr>
              <w:t>t</w:t>
            </w:r>
            <w:r w:rsidRPr="00174FF1">
              <w:rPr>
                <w:rFonts w:ascii="Times New Roman" w:hAnsi="Times New Roman"/>
                <w:sz w:val="20"/>
                <w:szCs w:val="20"/>
              </w:rPr>
              <w:t>engelyszerelések, fogaskerék és szíjhajtások szerelése)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7AF" w:rsidRPr="00174FF1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A kötések mechanikai paramétereinek beállítása, speciális és általános szerszámainak használata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174FF1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Forgó, mozgó egységek szerelése (szíjtárcsák, tengelykapcsolók, hajtások)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B06" w:rsidRPr="00154B57" w:rsidTr="00B85BAA">
        <w:trPr>
          <w:trHeight w:val="974"/>
        </w:trPr>
        <w:tc>
          <w:tcPr>
            <w:tcW w:w="660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E4B06" w:rsidRPr="001C6DD4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327AF" w:rsidRDefault="000E4B06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Szerelőszerszámai, segédanyagai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7AF" w:rsidRPr="00174FF1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Csapágyazások szerelési műveletei (illesztések megválasztása)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7AF" w:rsidRPr="00174FF1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Burkolóelemek szerelése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7AF" w:rsidRPr="00174FF1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Anyaggal záró kötések készítése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4B06" w:rsidRPr="00174FF1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44CF">
              <w:rPr>
                <w:rFonts w:ascii="Times New Roman" w:hAnsi="Times New Roman"/>
                <w:sz w:val="20"/>
                <w:szCs w:val="20"/>
              </w:rPr>
              <w:t>Szerelés hegesztéssel (CO</w:t>
            </w:r>
            <w:r w:rsidRPr="003B48BF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244CF">
              <w:rPr>
                <w:rFonts w:ascii="Times New Roman" w:hAnsi="Times New Roman"/>
                <w:sz w:val="20"/>
                <w:szCs w:val="20"/>
              </w:rPr>
              <w:t xml:space="preserve"> védőgázos, AWI, AFI, MIG, MAG, bevont elektródás)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E4B06" w:rsidRPr="00154B57" w:rsidRDefault="000E4B06" w:rsidP="00B85B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27AF" w:rsidRPr="007C05AD" w:rsidTr="00E81E5E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327AF" w:rsidRPr="007C05AD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327AF" w:rsidRPr="00D95D1A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787" w:type="dxa"/>
            <w:vAlign w:val="center"/>
          </w:tcPr>
          <w:p w:rsidR="00F327AF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10458-12</w:t>
            </w:r>
          </w:p>
          <w:p w:rsidR="00F327AF" w:rsidRPr="00D95D1A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Gyártósori összeszerelő logisztikai feladatai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327AF" w:rsidRPr="007C05AD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27AF" w:rsidRPr="00E81E5E" w:rsidTr="00E81E5E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327AF" w:rsidRPr="00E81E5E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327AF" w:rsidRPr="00E81E5E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E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87" w:type="dxa"/>
            <w:vAlign w:val="center"/>
          </w:tcPr>
          <w:p w:rsidR="00F327AF" w:rsidRPr="00E81E5E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E5E">
              <w:rPr>
                <w:rFonts w:ascii="Times New Roman" w:hAnsi="Times New Roman"/>
                <w:sz w:val="24"/>
                <w:szCs w:val="24"/>
              </w:rPr>
              <w:t>Gyártósori feladatok alapgyakorlata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327AF" w:rsidRPr="00E81E5E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27AF" w:rsidRPr="007C05AD" w:rsidTr="00E06EE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327AF" w:rsidRPr="007C05AD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327AF" w:rsidRPr="007C05AD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F327AF" w:rsidRPr="007C05AD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Alapgyakorlat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327AF" w:rsidRPr="007C05AD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27AF" w:rsidRPr="00154B57" w:rsidTr="00E06EE2">
        <w:trPr>
          <w:trHeight w:val="974"/>
        </w:trPr>
        <w:tc>
          <w:tcPr>
            <w:tcW w:w="660" w:type="dxa"/>
            <w:vAlign w:val="center"/>
          </w:tcPr>
          <w:p w:rsidR="00F327AF" w:rsidRPr="00154B57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327AF" w:rsidRPr="00154B57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327AF" w:rsidRPr="001C6DD4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327AF" w:rsidRPr="00F327AF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27AF">
              <w:rPr>
                <w:rFonts w:ascii="Times New Roman" w:hAnsi="Times New Roman"/>
                <w:sz w:val="20"/>
                <w:szCs w:val="20"/>
              </w:rPr>
              <w:t>Megismeri és gyakorolja a gyártási dokumentá</w:t>
            </w:r>
            <w:r w:rsidR="000232FE">
              <w:rPr>
                <w:rFonts w:ascii="Times New Roman" w:hAnsi="Times New Roman"/>
                <w:sz w:val="20"/>
                <w:szCs w:val="20"/>
              </w:rPr>
              <w:t>ció, a műveletterv értelmezését.</w:t>
            </w:r>
          </w:p>
          <w:p w:rsidR="00F327AF" w:rsidRPr="00F327AF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27AF">
              <w:rPr>
                <w:rFonts w:ascii="Times New Roman" w:hAnsi="Times New Roman"/>
                <w:sz w:val="20"/>
                <w:szCs w:val="20"/>
              </w:rPr>
              <w:t>Megfigyeli és gyakorolja az oldható és nem oldható kötések létesítésének folyamatát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7AF" w:rsidRPr="000244CF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27AF">
              <w:rPr>
                <w:rFonts w:ascii="Times New Roman" w:hAnsi="Times New Roman"/>
                <w:sz w:val="20"/>
                <w:szCs w:val="20"/>
              </w:rPr>
              <w:t>Megfigyeli és gyakorolja az alapvető forgácsoló gépek működését, kezelését, napi karbantartási feladatok technológiai feladatait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327AF" w:rsidRPr="00154B57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327AF" w:rsidRPr="00154B57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327AF" w:rsidRPr="00154B57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27AF" w:rsidRPr="00154B57" w:rsidTr="00E06EE2">
        <w:trPr>
          <w:trHeight w:val="974"/>
        </w:trPr>
        <w:tc>
          <w:tcPr>
            <w:tcW w:w="660" w:type="dxa"/>
            <w:vAlign w:val="center"/>
          </w:tcPr>
          <w:p w:rsidR="00F327AF" w:rsidRPr="00154B57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327AF" w:rsidRPr="00154B57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327AF" w:rsidRPr="001C6DD4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327AF" w:rsidRPr="00F327AF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27AF">
              <w:rPr>
                <w:rFonts w:ascii="Times New Roman" w:hAnsi="Times New Roman"/>
                <w:sz w:val="20"/>
                <w:szCs w:val="20"/>
              </w:rPr>
              <w:t>Megfigyeli, ellenőrzi a hidraulikai-pneumatikai elemek működését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7AF" w:rsidRPr="00F327AF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27AF">
              <w:rPr>
                <w:rFonts w:ascii="Times New Roman" w:hAnsi="Times New Roman"/>
                <w:sz w:val="20"/>
                <w:szCs w:val="20"/>
              </w:rPr>
              <w:t>Gyakorolja az elvégzett munkafeladatok dokumentálását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7AF" w:rsidRPr="000244CF" w:rsidRDefault="00F327AF" w:rsidP="001C383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27AF">
              <w:rPr>
                <w:rFonts w:ascii="Times New Roman" w:hAnsi="Times New Roman"/>
                <w:sz w:val="20"/>
                <w:szCs w:val="20"/>
              </w:rPr>
              <w:t>Megfigyeli és gyakorolja az átadás-átvétellel kapcsolatos feladatokat</w:t>
            </w:r>
            <w:r w:rsidR="000232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327AF" w:rsidRPr="00154B57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327AF" w:rsidRPr="00154B57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327AF" w:rsidRPr="00154B57" w:rsidRDefault="00F327AF" w:rsidP="00E06E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E4B06" w:rsidRPr="00890CA9" w:rsidRDefault="000E4B06" w:rsidP="000E4B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0E4B06" w:rsidRPr="00890CA9" w:rsidSect="00B85BAA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21B" w:rsidRDefault="0090421B" w:rsidP="00B85BAA">
      <w:pPr>
        <w:spacing w:after="0" w:line="240" w:lineRule="auto"/>
      </w:pPr>
      <w:r>
        <w:separator/>
      </w:r>
    </w:p>
  </w:endnote>
  <w:endnote w:type="continuationSeparator" w:id="1">
    <w:p w:rsidR="0090421B" w:rsidRDefault="0090421B" w:rsidP="00B8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06EE2" w:rsidRDefault="007C702A">
        <w:pPr>
          <w:pStyle w:val="llb"/>
          <w:jc w:val="center"/>
        </w:pPr>
        <w:fldSimple w:instr="PAGE   \* MERGEFORMAT">
          <w:r w:rsidR="003B48BF">
            <w:rPr>
              <w:noProof/>
            </w:rPr>
            <w:t>12</w:t>
          </w:r>
        </w:fldSimple>
      </w:p>
    </w:sdtContent>
  </w:sdt>
  <w:p w:rsidR="00E06EE2" w:rsidRDefault="00E06EE2" w:rsidP="00B85BAA">
    <w:pPr>
      <w:pStyle w:val="llb"/>
      <w:jc w:val="center"/>
    </w:pPr>
    <w:r>
      <w:t>3484101.09evf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21B" w:rsidRDefault="0090421B" w:rsidP="00B85BAA">
      <w:pPr>
        <w:spacing w:after="0" w:line="240" w:lineRule="auto"/>
      </w:pPr>
      <w:r>
        <w:separator/>
      </w:r>
    </w:p>
  </w:footnote>
  <w:footnote w:type="continuationSeparator" w:id="1">
    <w:p w:rsidR="0090421B" w:rsidRDefault="0090421B" w:rsidP="00B8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EE2" w:rsidRPr="00340762" w:rsidRDefault="00E06EE2" w:rsidP="00B85BAA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B06"/>
    <w:rsid w:val="000232FE"/>
    <w:rsid w:val="000E4B06"/>
    <w:rsid w:val="001C3838"/>
    <w:rsid w:val="00386576"/>
    <w:rsid w:val="003B48BF"/>
    <w:rsid w:val="004D1D72"/>
    <w:rsid w:val="006B0A72"/>
    <w:rsid w:val="0078501C"/>
    <w:rsid w:val="007C702A"/>
    <w:rsid w:val="0081543A"/>
    <w:rsid w:val="00890605"/>
    <w:rsid w:val="0090421B"/>
    <w:rsid w:val="00994C26"/>
    <w:rsid w:val="00A31F2C"/>
    <w:rsid w:val="00A33AA8"/>
    <w:rsid w:val="00A3542B"/>
    <w:rsid w:val="00A75930"/>
    <w:rsid w:val="00B85BAA"/>
    <w:rsid w:val="00E06EE2"/>
    <w:rsid w:val="00E81E5E"/>
    <w:rsid w:val="00F327AF"/>
    <w:rsid w:val="00F62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4B06"/>
  </w:style>
  <w:style w:type="paragraph" w:styleId="Cmsor1">
    <w:name w:val="heading 1"/>
    <w:basedOn w:val="Norml"/>
    <w:next w:val="Norml"/>
    <w:link w:val="Cmsor1Char"/>
    <w:uiPriority w:val="99"/>
    <w:qFormat/>
    <w:rsid w:val="000E4B0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0E4B06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0E4B06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0E4B06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0E4B06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E4B06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0E4B06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0E4B06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0E4B06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0E4B06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0E4B06"/>
  </w:style>
  <w:style w:type="paragraph" w:customStyle="1" w:styleId="Style10">
    <w:name w:val="Style10"/>
    <w:basedOn w:val="Norml"/>
    <w:uiPriority w:val="99"/>
    <w:rsid w:val="000E4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0E4B06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0E4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0E4B06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0E4B06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0E4B06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0E4B06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0E4B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E4B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0E4B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0E4B0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0E4B06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E4B0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0E4B0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0E4B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E4B0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0E4B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E4B06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9FCD3-B7BD-4C43-AC3E-127F6EA3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2200</Words>
  <Characters>15185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2017-10-15T17:38:00Z</dcterms:created>
  <dcterms:modified xsi:type="dcterms:W3CDTF">2017-10-15T17:38:00Z</dcterms:modified>
</cp:coreProperties>
</file>